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351"/>
        <w:jc w:val="center"/>
        <w:rPr>
          <w:b/>
          <w:bCs/>
          <w:color w:val="000000"/>
          <w:lang w:val="en-US"/>
        </w:rPr>
        <w:sectPr>
          <w:pgSz w:w="11906" w:h="16838"/>
          <w:pgMar w:top="864" w:right="864" w:bottom="864" w:left="864" w:header="708" w:footer="708" w:gutter="0"/>
          <w:cols w:space="708" w:num="1"/>
          <w:docGrid w:linePitch="360" w:charSpace="0"/>
        </w:sectPr>
      </w:pPr>
      <w:bookmarkStart w:id="0" w:name="_GoBack"/>
      <w:bookmarkEnd w:id="0"/>
    </w:p>
    <w:tbl>
      <w:tblPr>
        <w:tblStyle w:val="8"/>
        <w:tblpPr w:leftFromText="180" w:rightFromText="180" w:vertAnchor="text" w:horzAnchor="margin" w:tblpXSpec="center" w:tblpY="112"/>
        <w:tblW w:w="10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7890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168" w:type="dxa"/>
            <w:gridSpan w:val="3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Criterion D – Rubric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1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Level</w:t>
            </w:r>
          </w:p>
        </w:tc>
        <w:tc>
          <w:tcPr>
            <w:tcW w:w="789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Description</w:t>
            </w:r>
          </w:p>
        </w:tc>
        <w:tc>
          <w:tcPr>
            <w:tcW w:w="126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Questions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01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789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You are not able to attempt solving any problem.</w:t>
            </w:r>
          </w:p>
        </w:tc>
        <w:tc>
          <w:tcPr>
            <w:tcW w:w="126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    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01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 – 2</w:t>
            </w:r>
          </w:p>
        </w:tc>
        <w:tc>
          <w:tcPr>
            <w:tcW w:w="789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You are able to predict the structure of a fence with 4 sections and 5 sections. You are able to calculate how much it would cost to build these two structures. You identify a pattern and write a rule for it according to your findings. </w:t>
            </w:r>
          </w:p>
        </w:tc>
        <w:tc>
          <w:tcPr>
            <w:tcW w:w="126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(a) to (e)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01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3 - 4</w:t>
            </w:r>
          </w:p>
        </w:tc>
        <w:tc>
          <w:tcPr>
            <w:tcW w:w="789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You are able to model the real-life problem by using a pattern rule.  You are able to verify your rule.  You are able to attempt to answer the real-life problem by writing and verifying a general formula for the number of wooden lengths. </w:t>
            </w:r>
          </w:p>
        </w:tc>
        <w:tc>
          <w:tcPr>
            <w:tcW w:w="126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(a) to (h)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01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 – 6</w:t>
            </w:r>
          </w:p>
        </w:tc>
        <w:tc>
          <w:tcPr>
            <w:tcW w:w="789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You are able to model the real-life problem by using a pattern rule.  You are able to verify your rule.  You are able to partially answer the real-life problem by correctly writing and verifying a general formula for the number of wooden lengths, and by writing and verifying a formula to calculate the total cost of any fence.</w:t>
            </w:r>
          </w:p>
        </w:tc>
        <w:tc>
          <w:tcPr>
            <w:tcW w:w="1267" w:type="dxa"/>
            <w:shd w:val="clear" w:color="auto" w:fill="auto"/>
          </w:tcPr>
          <w:p>
            <w:pPr>
              <w:pStyle w:val="1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351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to  (i)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101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7 – 8</w:t>
            </w:r>
          </w:p>
        </w:tc>
        <w:tc>
          <w:tcPr>
            <w:tcW w:w="789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351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You are able to model the real-life problem by using a pattern rule.  You are able to verify your rule.  You are able to fully answer the real-life problem by correctly writing and verifying general formulas for the number of wooden lengths and for the cost of any fence.  You correctly calculate the cost of a 50-section fence.  You are able to explain whether or not a new formula would make sense when the cost of wood increases.  </w:t>
            </w:r>
          </w:p>
        </w:tc>
        <w:tc>
          <w:tcPr>
            <w:tcW w:w="1267" w:type="dxa"/>
            <w:shd w:val="clear" w:color="auto" w:fill="auto"/>
          </w:tcPr>
          <w:p>
            <w:pPr>
              <w:pStyle w:val="1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351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to (l)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color w:val="000000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/>
          <w:color w:val="000000"/>
          <w:lang w:val="en-US"/>
        </w:rPr>
        <w:t xml:space="preserve">This problem is about a company that builds fences. </w:t>
      </w:r>
      <w:r>
        <w:rPr>
          <w:rFonts w:ascii="Comic Sans MS" w:hAnsi="Comic Sans MS" w:cs="Arial"/>
          <w:lang w:val="en-US" w:bidi="ar-SA"/>
        </w:rPr>
        <w:t xml:space="preserve">They build wooden fences with the structure types shown below.   So, a 1-section fence takes five wooden lengths, a 2-section fence takes 9 wooden lengths, and so on.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lang w:val="en-US" w:bidi="ar-SA"/>
        </w:rPr>
      </w:pPr>
      <w:r>
        <w:rPr>
          <w:rFonts w:ascii="Comic Sans MS" w:hAnsi="Comic Sans MS" w:cs="Arial"/>
          <w:lang w:val="en-US" w:eastAsia="en-US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4710430" cy="1508125"/>
            <wp:effectExtent l="0" t="0" r="0" b="0"/>
            <wp:wrapTight wrapText="bothSides">
              <wp:wrapPolygon>
                <wp:start x="0" y="0"/>
                <wp:lineTo x="0" y="21282"/>
                <wp:lineTo x="21489" y="21282"/>
                <wp:lineTo x="2148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043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lang w:val="en-US" w:bidi="ar-SA"/>
        </w:rPr>
        <w:t xml:space="preserve">         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lang w:val="en-US" w:eastAsia="en-US" w:bidi="ar-SA"/>
        </w:rPr>
        <mc:AlternateContent>
          <mc:Choice Requires="wps">
            <w:drawing>
              <wp:inline distT="0" distB="0" distL="0" distR="0">
                <wp:extent cx="6351905" cy="955675"/>
                <wp:effectExtent l="0" t="0" r="10795" b="15875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309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lang w:val="en-US" w:bidi="ar-SA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lang w:val="en-US" w:bidi="ar-SA"/>
                              </w:rPr>
                              <w:t>THE PROBLEM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lang w:val="en-US" w:bidi="ar-SA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lang w:val="en-US" w:bidi="ar-SA"/>
                              </w:rPr>
                              <w:t>You have been hired by this company to create a practical way to calculate the cost of building a fence of any type.  You just know the type of structures they build and the price of wood: 1 length of wood costs QR 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6" o:spt="202" type="#_x0000_t202" style="height:75.25pt;width:500.15pt;" fillcolor="#FFFFFF" filled="t" stroked="t" coordsize="21600,21600" o:gfxdata="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AcI&#10;kV/VAAAABgEAAA8AAAAAAAAAAQAgAAAAOAAAAGRycy9kb3ducmV2LnhtbFBLAQIUABQAAAAIAIdO&#10;4kDxScD/EAIAAC4EAAAOAAAAAAAAAAEAIAAAADo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lang w:val="en-US" w:bidi="ar-SA"/>
                        </w:rPr>
                      </w:pPr>
                      <w:r>
                        <w:rPr>
                          <w:rFonts w:ascii="Comic Sans MS" w:hAnsi="Comic Sans MS" w:cs="Arial"/>
                          <w:lang w:val="en-US" w:bidi="ar-SA"/>
                        </w:rPr>
                        <w:t>THE PROBLEM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lang w:val="en-US" w:bidi="ar-SA"/>
                        </w:rPr>
                      </w:pPr>
                      <w:r>
                        <w:rPr>
                          <w:rFonts w:ascii="Comic Sans MS" w:hAnsi="Comic Sans MS" w:cs="Arial"/>
                          <w:lang w:val="en-US" w:bidi="ar-SA"/>
                        </w:rPr>
                        <w:t>You have been hired by this company to create a practical way to calculate the cost of building a fence of any type.  You just know the type of structures they build and the price of wood: 1 length of wood costs QR 6.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sz w:val="28"/>
          <w:lang w:val="en-US" w:bidi="ar-SA"/>
        </w:rPr>
        <w:t>Part 1: Understanding the problem</w:t>
      </w:r>
      <w:r>
        <w:rPr>
          <w:rFonts w:ascii="Comic Sans MS" w:hAnsi="Comic Sans MS" w:cs="Arial"/>
          <w:lang w:val="en-US" w:bidi="ar-SA"/>
        </w:rP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b/>
          <w:lang w:val="en-US" w:bidi="ar-SA"/>
        </w:rPr>
        <w:t xml:space="preserve">Draw </w:t>
      </w:r>
      <w:r>
        <w:rPr>
          <w:rFonts w:ascii="Comic Sans MS" w:hAnsi="Comic Sans MS" w:cs="Arial"/>
          <w:lang w:val="en-US" w:bidi="ar-SA"/>
        </w:rPr>
        <w:t>the sketch of the following fence structures: 1-section, 2-section, 3-section, 4-section and 5-section.</w:t>
      </w:r>
    </w:p>
    <w:p>
      <w:pPr>
        <w:pStyle w:val="11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tbl>
      <w:tblPr>
        <w:tblStyle w:val="9"/>
        <w:tblW w:w="10530" w:type="dxa"/>
        <w:tblInd w:w="-95" w:type="dxa"/>
        <w:tblBorders>
          <w:top w:val="single" w:color="2E3436" w:themeColor="text1" w:sz="4" w:space="0"/>
          <w:left w:val="single" w:color="2E3436" w:themeColor="text1" w:sz="4" w:space="0"/>
          <w:bottom w:val="single" w:color="2E3436" w:themeColor="text1" w:sz="4" w:space="0"/>
          <w:right w:val="single" w:color="2E3436" w:themeColor="text1" w:sz="4" w:space="0"/>
          <w:insideH w:val="single" w:color="2E3436" w:themeColor="text1" w:sz="4" w:space="0"/>
          <w:insideV w:val="single" w:color="2E3436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30"/>
        <w:gridCol w:w="1632"/>
        <w:gridCol w:w="2688"/>
        <w:gridCol w:w="3510"/>
      </w:tblGrid>
      <w:tr>
        <w:tblPrEx>
          <w:tblBorders>
            <w:top w:val="single" w:color="2E3436" w:themeColor="text1" w:sz="4" w:space="0"/>
            <w:left w:val="single" w:color="2E3436" w:themeColor="text1" w:sz="4" w:space="0"/>
            <w:bottom w:val="single" w:color="2E3436" w:themeColor="text1" w:sz="4" w:space="0"/>
            <w:right w:val="single" w:color="2E3436" w:themeColor="text1" w:sz="4" w:space="0"/>
            <w:insideH w:val="single" w:color="2E3436" w:themeColor="text1" w:sz="4" w:space="0"/>
            <w:insideV w:val="single" w:color="2E3436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</w:tcPr>
          <w:p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omic Sans MS" w:hAnsi="Comic Sans MS" w:cs="Arial"/>
                <w:lang w:val="en-US" w:bidi="ar-SA"/>
              </w:rPr>
            </w:pPr>
            <w:r>
              <w:rPr>
                <w:lang w:val="en-US" w:eastAsia="en-US" w:bidi="ar-SA"/>
              </w:rPr>
              <w:drawing>
                <wp:inline distT="0" distB="0" distL="0" distR="0">
                  <wp:extent cx="462280" cy="457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52" cy="475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omic Sans MS" w:hAnsi="Comic Sans MS" w:cs="Arial"/>
                <w:lang w:val="en-US" w:bidi="ar-SA"/>
              </w:rPr>
            </w:pPr>
            <w:r>
              <w:rPr>
                <w:lang w:val="en-US" w:eastAsia="en-US" w:bidi="ar-SA"/>
              </w:rPr>
              <w:drawing>
                <wp:inline distT="0" distB="0" distL="0" distR="0">
                  <wp:extent cx="822960" cy="473710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220" cy="48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</w:tcPr>
          <w:p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omic Sans MS" w:hAnsi="Comic Sans MS" w:cs="Arial"/>
                <w:lang w:val="en-US" w:bidi="ar-SA"/>
              </w:rPr>
            </w:pPr>
            <w:r>
              <w:rPr>
                <w:lang w:val="en-US" w:eastAsia="en-US" w:bidi="ar-SA"/>
              </w:rPr>
              <w:drawing>
                <wp:inline distT="0" distB="0" distL="0" distR="0">
                  <wp:extent cx="899160" cy="395605"/>
                  <wp:effectExtent l="0" t="0" r="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397" cy="403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omic Sans MS" w:hAnsi="Comic Sans MS" w:cs="Arial"/>
                <w:lang w:val="en-US" w:bidi="ar-SA"/>
              </w:rPr>
            </w:pPr>
          </w:p>
        </w:tc>
        <w:tc>
          <w:tcPr>
            <w:tcW w:w="3510" w:type="dxa"/>
          </w:tcPr>
          <w:p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omic Sans MS" w:hAnsi="Comic Sans MS" w:cs="Arial"/>
                <w:lang w:val="en-US" w:bidi="ar-SA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omic Sans MS" w:hAnsi="Comic Sans MS" w:cs="Arial"/>
                <w:lang w:val="en-US" w:bidi="ar-SA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omic Sans MS" w:hAnsi="Comic Sans MS" w:cs="Arial"/>
                <w:lang w:val="en-US" w:bidi="ar-SA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omic Sans MS" w:hAnsi="Comic Sans MS" w:cs="Arial"/>
                <w:lang w:val="en-US" w:bidi="ar-SA"/>
              </w:rPr>
            </w:pPr>
          </w:p>
          <w:p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omic Sans MS" w:hAnsi="Comic Sans MS" w:cs="Arial"/>
                <w:lang w:val="en-US" w:bidi="ar-SA"/>
              </w:rPr>
            </w:pPr>
          </w:p>
        </w:tc>
      </w:tr>
      <w:tr>
        <w:tblPrEx>
          <w:tblBorders>
            <w:top w:val="single" w:color="2E3436" w:themeColor="text1" w:sz="4" w:space="0"/>
            <w:left w:val="single" w:color="2E3436" w:themeColor="text1" w:sz="4" w:space="0"/>
            <w:bottom w:val="single" w:color="2E3436" w:themeColor="text1" w:sz="4" w:space="0"/>
            <w:right w:val="single" w:color="2E3436" w:themeColor="text1" w:sz="4" w:space="0"/>
            <w:insideH w:val="single" w:color="2E3436" w:themeColor="text1" w:sz="4" w:space="0"/>
            <w:insideV w:val="single" w:color="2E3436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</w:tcPr>
          <w:p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omic Sans MS" w:hAnsi="Comic Sans MS" w:cs="Arial"/>
                <w:lang w:val="en-US" w:bidi="ar-SA"/>
              </w:rPr>
            </w:pPr>
            <w:r>
              <w:rPr>
                <w:rFonts w:ascii="Comic Sans MS" w:hAnsi="Comic Sans MS" w:cs="Arial"/>
                <w:lang w:val="en-US" w:bidi="ar-SA"/>
              </w:rPr>
              <w:t>1-section</w:t>
            </w:r>
          </w:p>
        </w:tc>
        <w:tc>
          <w:tcPr>
            <w:tcW w:w="1530" w:type="dxa"/>
          </w:tcPr>
          <w:p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omic Sans MS" w:hAnsi="Comic Sans MS" w:cs="Arial"/>
                <w:lang w:val="en-US" w:bidi="ar-SA"/>
              </w:rPr>
            </w:pPr>
            <w:r>
              <w:rPr>
                <w:rFonts w:ascii="Comic Sans MS" w:hAnsi="Comic Sans MS" w:cs="Arial"/>
                <w:lang w:val="en-US" w:bidi="ar-SA"/>
              </w:rPr>
              <w:t>2-section</w:t>
            </w:r>
          </w:p>
        </w:tc>
        <w:tc>
          <w:tcPr>
            <w:tcW w:w="1632" w:type="dxa"/>
          </w:tcPr>
          <w:p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omic Sans MS" w:hAnsi="Comic Sans MS" w:cs="Arial"/>
                <w:lang w:val="en-US" w:bidi="ar-SA"/>
              </w:rPr>
            </w:pPr>
            <w:r>
              <w:rPr>
                <w:rFonts w:ascii="Comic Sans MS" w:hAnsi="Comic Sans MS" w:cs="Arial"/>
                <w:lang w:val="en-US" w:bidi="ar-SA"/>
              </w:rPr>
              <w:t>3-section</w:t>
            </w:r>
          </w:p>
        </w:tc>
        <w:tc>
          <w:tcPr>
            <w:tcW w:w="2688" w:type="dxa"/>
          </w:tcPr>
          <w:p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omic Sans MS" w:hAnsi="Comic Sans MS" w:cs="Arial"/>
                <w:lang w:val="en-US" w:bidi="ar-SA"/>
              </w:rPr>
            </w:pPr>
            <w:r>
              <w:rPr>
                <w:rFonts w:ascii="Comic Sans MS" w:hAnsi="Comic Sans MS" w:cs="Arial"/>
                <w:lang w:val="en-US" w:bidi="ar-SA"/>
              </w:rPr>
              <w:t>4-section</w:t>
            </w:r>
          </w:p>
        </w:tc>
        <w:tc>
          <w:tcPr>
            <w:tcW w:w="3510" w:type="dxa"/>
          </w:tcPr>
          <w:p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omic Sans MS" w:hAnsi="Comic Sans MS" w:cs="Arial"/>
                <w:lang w:val="en-US" w:bidi="ar-SA"/>
              </w:rPr>
            </w:pPr>
            <w:r>
              <w:rPr>
                <w:rFonts w:ascii="Comic Sans MS" w:hAnsi="Comic Sans MS" w:cs="Arial"/>
                <w:lang w:val="en-US" w:bidi="ar-SA"/>
              </w:rPr>
              <w:t>5-section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pStyle w:val="11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b/>
          <w:lang w:val="en-US" w:bidi="ar-SA"/>
        </w:rPr>
        <w:t xml:space="preserve">Write down </w:t>
      </w:r>
      <w:r>
        <w:rPr>
          <w:rFonts w:ascii="Comic Sans MS" w:hAnsi="Comic Sans MS" w:cs="Arial"/>
          <w:lang w:val="en-US" w:bidi="ar-SA"/>
        </w:rPr>
        <w:t xml:space="preserve">the number of wooden lengths required to make:  4 sections and 5 sections.  </w:t>
      </w:r>
    </w:p>
    <w:p>
      <w:pPr>
        <w:pStyle w:val="11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lang w:val="en-US" w:bidi="ar-SA"/>
        </w:rPr>
        <w:t>Calculate the cost of building a 2-section fence.</w:t>
      </w:r>
    </w:p>
    <w:p>
      <w:pPr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Arial"/>
          <w:lang w:val="en-US" w:bidi="ar-S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lang w:val="en-US" w:bidi="ar-SA"/>
        </w:rPr>
      </w:pPr>
      <w:r>
        <w:rPr>
          <w:rFonts w:ascii="Comic Sans MS" w:hAnsi="Comic Sans MS" w:cs="Arial"/>
          <w:sz w:val="28"/>
          <w:lang w:val="en-US" w:bidi="ar-SA"/>
        </w:rPr>
        <w:t>Part 2: Using a pattern to model the problem.</w:t>
      </w:r>
    </w:p>
    <w:p>
      <w:pPr>
        <w:pStyle w:val="11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b/>
          <w:lang w:val="en-US" w:bidi="ar-SA"/>
        </w:rPr>
        <w:t>Model</w:t>
      </w:r>
      <w:r>
        <w:rPr>
          <w:rFonts w:ascii="Comic Sans MS" w:hAnsi="Comic Sans MS" w:cs="Arial"/>
          <w:lang w:val="en-US" w:bidi="ar-SA"/>
        </w:rPr>
        <w:t xml:space="preserve"> the problem using a pattern.   (Use the back of the paper for your work.)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lang w:val="en-US" w:bidi="ar-SA"/>
        </w:rPr>
        <w:t xml:space="preserve"> </w:t>
      </w: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b/>
          <w:lang w:val="en-US" w:bidi="ar-SA"/>
        </w:rPr>
        <w:t>Write down</w:t>
      </w:r>
      <w:r>
        <w:rPr>
          <w:rFonts w:ascii="Comic Sans MS" w:hAnsi="Comic Sans MS" w:cs="Arial"/>
          <w:lang w:val="en-US" w:bidi="ar-SA"/>
        </w:rPr>
        <w:t xml:space="preserve"> the rule that explains the pattern. </w:t>
      </w:r>
    </w:p>
    <w:p>
      <w:pPr>
        <w:pStyle w:val="11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b/>
          <w:lang w:val="en-US" w:bidi="ar-SA"/>
        </w:rPr>
        <w:t xml:space="preserve">Verify </w:t>
      </w:r>
      <w:r>
        <w:rPr>
          <w:rFonts w:ascii="Comic Sans MS" w:hAnsi="Comic Sans MS" w:cs="Arial"/>
          <w:lang w:val="en-US" w:bidi="ar-SA"/>
        </w:rPr>
        <w:t>your rule.</w:t>
      </w:r>
      <w:r>
        <w:rPr>
          <w:rFonts w:ascii="Comic Sans MS" w:hAnsi="Comic Sans MS" w:cs="Arial"/>
          <w:b/>
          <w:lang w:val="en-US" w:bidi="ar-SA"/>
        </w:rPr>
        <w:t xml:space="preserve"> </w:t>
      </w:r>
      <w:r>
        <w:rPr>
          <w:rFonts w:ascii="Comic Sans MS" w:hAnsi="Comic Sans MS" w:cs="Arial"/>
          <w:lang w:val="en-US" w:bidi="ar-SA"/>
        </w:rPr>
        <w:t xml:space="preserve">If the rule does work, go to the next question.  If the rule does not work, </w:t>
      </w:r>
      <w:r>
        <w:rPr>
          <w:rFonts w:ascii="Comic Sans MS" w:hAnsi="Comic Sans MS" w:cs="Arial"/>
          <w:b/>
          <w:lang w:val="en-US" w:bidi="ar-SA"/>
        </w:rPr>
        <w:t>write</w:t>
      </w:r>
      <w:r>
        <w:rPr>
          <w:rFonts w:ascii="Comic Sans MS" w:hAnsi="Comic Sans MS" w:cs="Arial"/>
          <w:lang w:val="en-US" w:bidi="ar-SA"/>
        </w:rPr>
        <w:t xml:space="preserve"> another rule and </w:t>
      </w:r>
      <w:r>
        <w:rPr>
          <w:rFonts w:ascii="Comic Sans MS" w:hAnsi="Comic Sans MS" w:cs="Arial"/>
          <w:b/>
          <w:lang w:val="en-US" w:bidi="ar-SA"/>
        </w:rPr>
        <w:t>verify</w:t>
      </w:r>
      <w:r>
        <w:rPr>
          <w:rFonts w:ascii="Comic Sans MS" w:hAnsi="Comic Sans MS" w:cs="Arial"/>
          <w:lang w:val="en-US" w:bidi="ar-SA"/>
        </w:rPr>
        <w:t xml:space="preserve"> it. </w:t>
      </w:r>
    </w:p>
    <w:p>
      <w:pPr>
        <w:pStyle w:val="11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b/>
          <w:lang w:val="en-US" w:bidi="ar-SA"/>
        </w:rPr>
        <w:t>Write</w:t>
      </w:r>
      <w:r>
        <w:rPr>
          <w:rFonts w:ascii="Comic Sans MS" w:hAnsi="Comic Sans MS" w:cs="Arial"/>
          <w:lang w:val="en-US" w:bidi="ar-SA"/>
        </w:rPr>
        <w:t xml:space="preserve"> the formula that allows you to calculate how many wooden length are needed to build a fence with </w:t>
      </w:r>
      <w:r>
        <w:rPr>
          <w:rFonts w:ascii="Comic Sans MS" w:hAnsi="Comic Sans MS" w:cs="Arial"/>
          <w:i/>
          <w:lang w:val="en-US" w:bidi="ar-SA"/>
        </w:rPr>
        <w:t>n</w:t>
      </w:r>
      <w:r>
        <w:rPr>
          <w:rFonts w:ascii="Comic Sans MS" w:hAnsi="Comic Sans MS" w:cs="Arial"/>
          <w:lang w:val="en-US" w:bidi="ar-SA"/>
        </w:rPr>
        <w:t xml:space="preserve"> sections.</w:t>
      </w: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b/>
          <w:lang w:val="en-US" w:bidi="ar-SA"/>
        </w:rPr>
        <w:t xml:space="preserve">Verify </w:t>
      </w:r>
      <w:r>
        <w:rPr>
          <w:rFonts w:ascii="Comic Sans MS" w:hAnsi="Comic Sans MS" w:cs="Arial"/>
          <w:lang w:val="en-US" w:bidi="ar-SA"/>
        </w:rPr>
        <w:t>your</w:t>
      </w:r>
      <w:r>
        <w:rPr>
          <w:rFonts w:ascii="Comic Sans MS" w:hAnsi="Comic Sans MS" w:cs="Arial"/>
          <w:b/>
          <w:lang w:val="en-US" w:bidi="ar-SA"/>
        </w:rPr>
        <w:t xml:space="preserve"> </w:t>
      </w:r>
      <w:r>
        <w:rPr>
          <w:rFonts w:ascii="Comic Sans MS" w:hAnsi="Comic Sans MS" w:cs="Arial"/>
          <w:lang w:val="en-US" w:bidi="ar-SA"/>
        </w:rPr>
        <w:t>formula.</w:t>
      </w:r>
      <w:r>
        <w:rPr>
          <w:rFonts w:ascii="Comic Sans MS" w:hAnsi="Comic Sans MS" w:cs="Arial"/>
          <w:b/>
          <w:lang w:val="en-US" w:bidi="ar-SA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Arial"/>
          <w:lang w:val="en-US" w:bidi="ar-S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sz w:val="28"/>
          <w:lang w:val="en-US" w:bidi="ar-SA"/>
        </w:rPr>
        <w:t>Part 3: Answering the problem.</w:t>
      </w:r>
    </w:p>
    <w:p>
      <w:pPr>
        <w:pStyle w:val="11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b/>
          <w:lang w:val="en-US" w:bidi="ar-SA"/>
        </w:rPr>
        <w:t xml:space="preserve"> </w:t>
      </w: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b/>
          <w:lang w:val="en-US" w:bidi="ar-SA"/>
        </w:rPr>
        <w:t xml:space="preserve">Use </w:t>
      </w:r>
      <w:r>
        <w:rPr>
          <w:rFonts w:ascii="Comic Sans MS" w:hAnsi="Comic Sans MS" w:cs="Arial"/>
          <w:lang w:val="en-US" w:bidi="ar-SA"/>
        </w:rPr>
        <w:t>your formula and the price of wood</w:t>
      </w:r>
      <w:r>
        <w:rPr>
          <w:rFonts w:ascii="Comic Sans MS" w:hAnsi="Comic Sans MS" w:cs="Arial"/>
          <w:b/>
          <w:lang w:val="en-US" w:bidi="ar-SA"/>
        </w:rPr>
        <w:t xml:space="preserve"> </w:t>
      </w:r>
      <w:r>
        <w:rPr>
          <w:rFonts w:ascii="Comic Sans MS" w:hAnsi="Comic Sans MS" w:cs="Arial"/>
          <w:lang w:val="en-US" w:bidi="ar-SA"/>
        </w:rPr>
        <w:t xml:space="preserve">to calculate the cost of building a fence of 1 section. </w:t>
      </w:r>
    </w:p>
    <w:p>
      <w:pPr>
        <w:pStyle w:val="11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lang w:val="en-US" w:bidi="ar-SA"/>
        </w:rPr>
      </w:pPr>
      <w:r>
        <w:rPr>
          <w:rFonts w:ascii="Comic Sans MS" w:hAnsi="Comic Sans MS" w:cs="Arial"/>
          <w:b/>
          <w:lang w:val="en-US" w:bidi="ar-SA"/>
        </w:rPr>
        <w:t xml:space="preserve">Write </w:t>
      </w:r>
      <w:r>
        <w:rPr>
          <w:rFonts w:ascii="Comic Sans MS" w:hAnsi="Comic Sans MS" w:cs="Arial"/>
          <w:lang w:val="en-US" w:bidi="ar-SA"/>
        </w:rPr>
        <w:t xml:space="preserve">the formula that allows you to calculate the cost of building a fence with </w:t>
      </w:r>
      <w:r>
        <w:rPr>
          <w:rFonts w:ascii="Comic Sans MS" w:hAnsi="Comic Sans MS" w:cs="Arial"/>
          <w:i/>
          <w:lang w:val="en-US" w:bidi="ar-SA"/>
        </w:rPr>
        <w:t xml:space="preserve">n </w:t>
      </w:r>
      <w:r>
        <w:rPr>
          <w:rFonts w:ascii="Comic Sans MS" w:hAnsi="Comic Sans MS" w:cs="Arial"/>
          <w:lang w:val="en-US" w:bidi="ar-SA"/>
        </w:rPr>
        <w:t xml:space="preserve">sections. </w:t>
      </w:r>
    </w:p>
    <w:p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Arial"/>
          <w:i/>
          <w:lang w:val="en-US" w:bidi="ar-SA"/>
        </w:rPr>
      </w:pPr>
    </w:p>
    <w:p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Arial"/>
          <w:i/>
          <w:lang w:val="en-US" w:bidi="ar-SA"/>
        </w:rPr>
      </w:pPr>
      <w:r>
        <w:rPr>
          <w:rFonts w:ascii="Comic Sans MS" w:hAnsi="Comic Sans MS" w:cs="Arial"/>
          <w:i/>
          <w:lang w:val="en-US" w:bidi="ar-SA"/>
        </w:rPr>
        <w:t xml:space="preserve">Cost of a n-section fence =  </w:t>
      </w:r>
    </w:p>
    <w:p>
      <w:pPr>
        <w:pStyle w:val="11"/>
        <w:rPr>
          <w:rFonts w:ascii="Comic Sans MS" w:hAnsi="Comic Sans MS" w:cs="Arial"/>
          <w:b/>
          <w:lang w:val="en-US" w:bidi="ar-SA"/>
        </w:rPr>
      </w:pP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lang w:val="en-US" w:bidi="ar-SA"/>
        </w:rPr>
        <w:t xml:space="preserve">Calculate the cost of building a fence of 50 sections. </w:t>
      </w:r>
    </w:p>
    <w:p>
      <w:pPr>
        <w:pStyle w:val="11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</w:pPr>
      <w:r>
        <w:rPr>
          <w:rFonts w:ascii="Comic Sans MS" w:hAnsi="Comic Sans MS" w:cs="Arial"/>
          <w:lang w:val="en-US" w:bidi="ar-SA"/>
        </w:rPr>
        <w:t xml:space="preserve">If the price of wood goes up, and your formula becomes   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lang w:val="en-US" w:bidi="ar-SA"/>
        </w:rPr>
      </w:pPr>
      <w:r>
        <w:rPr>
          <w:rFonts w:ascii="Comic Sans MS" w:hAnsi="Comic Sans MS" w:cs="Arial"/>
          <w:i/>
          <w:lang w:val="en-US" w:bidi="ar-SA"/>
        </w:rPr>
        <w:t xml:space="preserve">         Cost of one n-section fence = 32n +  8  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lang w:val="en-US" w:bidi="ar-SA"/>
        </w:rPr>
        <w:sectPr>
          <w:type w:val="continuous"/>
          <w:pgSz w:w="11906" w:h="16838"/>
          <w:pgMar w:top="864" w:right="864" w:bottom="864" w:left="864" w:header="708" w:footer="708" w:gutter="0"/>
          <w:cols w:space="708" w:num="1"/>
          <w:docGrid w:linePitch="360" w:charSpace="0"/>
        </w:sectPr>
      </w:pPr>
      <w:r>
        <w:rPr>
          <w:rFonts w:ascii="Comic Sans MS" w:hAnsi="Comic Sans MS" w:cs="Arial"/>
          <w:i/>
          <w:lang w:val="en-US" w:bidi="ar-SA"/>
        </w:rPr>
        <w:t xml:space="preserve">         </w:t>
      </w:r>
      <w:r>
        <w:rPr>
          <w:rFonts w:ascii="Comic Sans MS" w:hAnsi="Comic Sans MS" w:cs="Arial"/>
          <w:lang w:val="en-US" w:bidi="ar-SA"/>
        </w:rPr>
        <w:t xml:space="preserve">Does the new formula make sense? </w:t>
      </w:r>
      <w:r>
        <w:rPr>
          <w:rFonts w:ascii="Comic Sans MS" w:hAnsi="Comic Sans MS" w:cs="Arial"/>
          <w:b/>
          <w:lang w:val="en-US" w:bidi="ar-SA"/>
        </w:rPr>
        <w:t>Explain</w:t>
      </w:r>
      <w:r>
        <w:rPr>
          <w:rFonts w:ascii="Comic Sans MS" w:hAnsi="Comic Sans MS" w:cs="Arial"/>
          <w:lang w:val="en-US" w:bidi="ar-SA"/>
        </w:rPr>
        <w:t xml:space="preserve"> your answer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sectPr>
      <w:type w:val="continuous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altName w:val="Bitstream Vera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omic Sans MS">
    <w:altName w:val="Bitstream Vera Sans"/>
    <w:panose1 w:val="030F0702030302020204"/>
    <w:charset w:val="00"/>
    <w:family w:val="script"/>
    <w:pitch w:val="default"/>
    <w:sig w:usb0="00000000" w:usb1="00000000" w:usb2="00000000" w:usb3="00000000" w:csb0="0000009F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altName w:val="Liberation 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01355"/>
    <w:multiLevelType w:val="multilevel"/>
    <w:tmpl w:val="3A701355"/>
    <w:lvl w:ilvl="0" w:tentative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637B5"/>
    <w:multiLevelType w:val="multilevel"/>
    <w:tmpl w:val="3CC637B5"/>
    <w:lvl w:ilvl="0" w:tentative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07781"/>
    <w:multiLevelType w:val="multilevel"/>
    <w:tmpl w:val="74E07781"/>
    <w:lvl w:ilvl="0" w:tentative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29"/>
    <w:rsid w:val="00011B41"/>
    <w:rsid w:val="000154A6"/>
    <w:rsid w:val="0002376B"/>
    <w:rsid w:val="00061CC0"/>
    <w:rsid w:val="000A7620"/>
    <w:rsid w:val="000B284C"/>
    <w:rsid w:val="000B2BE3"/>
    <w:rsid w:val="000B4AA6"/>
    <w:rsid w:val="000F76B4"/>
    <w:rsid w:val="001218B3"/>
    <w:rsid w:val="001466D9"/>
    <w:rsid w:val="001658F9"/>
    <w:rsid w:val="00171720"/>
    <w:rsid w:val="0019077F"/>
    <w:rsid w:val="001C03D9"/>
    <w:rsid w:val="001D0161"/>
    <w:rsid w:val="001F092B"/>
    <w:rsid w:val="00203E2C"/>
    <w:rsid w:val="00230CC8"/>
    <w:rsid w:val="00261525"/>
    <w:rsid w:val="0028012F"/>
    <w:rsid w:val="00283009"/>
    <w:rsid w:val="00284C4E"/>
    <w:rsid w:val="002A6979"/>
    <w:rsid w:val="002D71A1"/>
    <w:rsid w:val="002F453D"/>
    <w:rsid w:val="00302B8E"/>
    <w:rsid w:val="00310633"/>
    <w:rsid w:val="003243B6"/>
    <w:rsid w:val="00335A10"/>
    <w:rsid w:val="00342613"/>
    <w:rsid w:val="00346C23"/>
    <w:rsid w:val="0034790D"/>
    <w:rsid w:val="00367DE5"/>
    <w:rsid w:val="00372FEC"/>
    <w:rsid w:val="003B1397"/>
    <w:rsid w:val="003B7101"/>
    <w:rsid w:val="003C39C0"/>
    <w:rsid w:val="003D5258"/>
    <w:rsid w:val="003F378B"/>
    <w:rsid w:val="00430B07"/>
    <w:rsid w:val="00453329"/>
    <w:rsid w:val="004832EB"/>
    <w:rsid w:val="00484FC4"/>
    <w:rsid w:val="00485978"/>
    <w:rsid w:val="004D039C"/>
    <w:rsid w:val="004D605C"/>
    <w:rsid w:val="004E6BFF"/>
    <w:rsid w:val="004F2415"/>
    <w:rsid w:val="004F32D3"/>
    <w:rsid w:val="004F3A98"/>
    <w:rsid w:val="00506F78"/>
    <w:rsid w:val="00515E52"/>
    <w:rsid w:val="005249F2"/>
    <w:rsid w:val="005530AC"/>
    <w:rsid w:val="00570A9A"/>
    <w:rsid w:val="0057248F"/>
    <w:rsid w:val="005A6566"/>
    <w:rsid w:val="005C1CEE"/>
    <w:rsid w:val="005D630C"/>
    <w:rsid w:val="005E0D59"/>
    <w:rsid w:val="005E5920"/>
    <w:rsid w:val="005E7AF0"/>
    <w:rsid w:val="005F1950"/>
    <w:rsid w:val="00604D07"/>
    <w:rsid w:val="00616637"/>
    <w:rsid w:val="00630D6A"/>
    <w:rsid w:val="00631EEB"/>
    <w:rsid w:val="00637B3D"/>
    <w:rsid w:val="00644838"/>
    <w:rsid w:val="00647EE9"/>
    <w:rsid w:val="00666473"/>
    <w:rsid w:val="00666E0E"/>
    <w:rsid w:val="006754B3"/>
    <w:rsid w:val="00676882"/>
    <w:rsid w:val="006916F4"/>
    <w:rsid w:val="006A7BE3"/>
    <w:rsid w:val="006D61EB"/>
    <w:rsid w:val="006E7E25"/>
    <w:rsid w:val="007136F3"/>
    <w:rsid w:val="00722886"/>
    <w:rsid w:val="00733F36"/>
    <w:rsid w:val="00740749"/>
    <w:rsid w:val="0075114E"/>
    <w:rsid w:val="00753EA2"/>
    <w:rsid w:val="007634F2"/>
    <w:rsid w:val="00781DAE"/>
    <w:rsid w:val="00792CDF"/>
    <w:rsid w:val="0079517A"/>
    <w:rsid w:val="0079714E"/>
    <w:rsid w:val="007A298E"/>
    <w:rsid w:val="00801314"/>
    <w:rsid w:val="00804B7F"/>
    <w:rsid w:val="008108FC"/>
    <w:rsid w:val="00815A74"/>
    <w:rsid w:val="00816F4A"/>
    <w:rsid w:val="00833446"/>
    <w:rsid w:val="008351CB"/>
    <w:rsid w:val="008518FF"/>
    <w:rsid w:val="0086012B"/>
    <w:rsid w:val="00861DA0"/>
    <w:rsid w:val="0087346D"/>
    <w:rsid w:val="008955D8"/>
    <w:rsid w:val="008A02F5"/>
    <w:rsid w:val="008A274F"/>
    <w:rsid w:val="008B67C4"/>
    <w:rsid w:val="008B75BB"/>
    <w:rsid w:val="008C1E47"/>
    <w:rsid w:val="008E3DDC"/>
    <w:rsid w:val="008E52AA"/>
    <w:rsid w:val="0090237F"/>
    <w:rsid w:val="00927A06"/>
    <w:rsid w:val="00937A6C"/>
    <w:rsid w:val="00947F91"/>
    <w:rsid w:val="00952861"/>
    <w:rsid w:val="00961495"/>
    <w:rsid w:val="00977E29"/>
    <w:rsid w:val="00977F2A"/>
    <w:rsid w:val="00987FF4"/>
    <w:rsid w:val="009961AB"/>
    <w:rsid w:val="009A4D1C"/>
    <w:rsid w:val="009C6429"/>
    <w:rsid w:val="009D60E6"/>
    <w:rsid w:val="00A001BA"/>
    <w:rsid w:val="00A10155"/>
    <w:rsid w:val="00A138F7"/>
    <w:rsid w:val="00A26329"/>
    <w:rsid w:val="00AC2F6C"/>
    <w:rsid w:val="00AC7174"/>
    <w:rsid w:val="00AE4E8C"/>
    <w:rsid w:val="00B0576D"/>
    <w:rsid w:val="00B11F22"/>
    <w:rsid w:val="00B16896"/>
    <w:rsid w:val="00B90A4E"/>
    <w:rsid w:val="00B924E3"/>
    <w:rsid w:val="00B95A99"/>
    <w:rsid w:val="00BA441E"/>
    <w:rsid w:val="00BB0069"/>
    <w:rsid w:val="00BB1EFB"/>
    <w:rsid w:val="00BC6118"/>
    <w:rsid w:val="00BD2197"/>
    <w:rsid w:val="00BF5B0C"/>
    <w:rsid w:val="00C0186D"/>
    <w:rsid w:val="00C53820"/>
    <w:rsid w:val="00C71FA3"/>
    <w:rsid w:val="00C84273"/>
    <w:rsid w:val="00CB65A4"/>
    <w:rsid w:val="00CD0E01"/>
    <w:rsid w:val="00CE366A"/>
    <w:rsid w:val="00D12BE0"/>
    <w:rsid w:val="00D351FF"/>
    <w:rsid w:val="00D41425"/>
    <w:rsid w:val="00D45AAF"/>
    <w:rsid w:val="00D76EA8"/>
    <w:rsid w:val="00D94192"/>
    <w:rsid w:val="00DE1F03"/>
    <w:rsid w:val="00DE69A4"/>
    <w:rsid w:val="00E0223A"/>
    <w:rsid w:val="00E177CE"/>
    <w:rsid w:val="00E2285C"/>
    <w:rsid w:val="00E23985"/>
    <w:rsid w:val="00E25625"/>
    <w:rsid w:val="00E37EB4"/>
    <w:rsid w:val="00E40F0D"/>
    <w:rsid w:val="00EB474B"/>
    <w:rsid w:val="00ED4361"/>
    <w:rsid w:val="00F04E29"/>
    <w:rsid w:val="00F06B7E"/>
    <w:rsid w:val="00F122EC"/>
    <w:rsid w:val="00F17DD4"/>
    <w:rsid w:val="00F31C04"/>
    <w:rsid w:val="00F62A0D"/>
    <w:rsid w:val="00F77310"/>
    <w:rsid w:val="00F964E6"/>
    <w:rsid w:val="00FA411C"/>
    <w:rsid w:val="00FA7ED6"/>
    <w:rsid w:val="00FC0FEB"/>
    <w:rsid w:val="00FD6BD5"/>
    <w:rsid w:val="00FD745B"/>
    <w:rsid w:val="00FE5684"/>
    <w:rsid w:val="00FE7586"/>
    <w:rsid w:val="6A43C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zh-CN" w:bidi="he-IL"/>
    </w:rPr>
  </w:style>
  <w:style w:type="paragraph" w:styleId="2">
    <w:name w:val="heading 1"/>
    <w:basedOn w:val="1"/>
    <w:next w:val="1"/>
    <w:link w:val="13"/>
    <w:qFormat/>
    <w:uiPriority w:val="0"/>
    <w:pPr>
      <w:keepNext/>
      <w:spacing w:after="0" w:line="240" w:lineRule="auto"/>
      <w:jc w:val="center"/>
      <w:outlineLvl w:val="0"/>
    </w:pPr>
    <w:rPr>
      <w:rFonts w:ascii="Arial Narrow" w:hAnsi="Arial Narrow" w:eastAsia="Times New Roman" w:cs="Arial Narrow"/>
      <w:b/>
      <w:bCs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5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14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styleId="9">
    <w:name w:val="Table Grid"/>
    <w:basedOn w:val="8"/>
    <w:uiPriority w:val="39"/>
    <w:pPr>
      <w:spacing w:after="0" w:line="240" w:lineRule="auto"/>
    </w:pPr>
    <w:tblPr>
      <w:tblBorders>
        <w:top w:val="single" w:color="2E3436" w:themeColor="text1" w:sz="4" w:space="0"/>
        <w:left w:val="single" w:color="2E3436" w:themeColor="text1" w:sz="4" w:space="0"/>
        <w:bottom w:val="single" w:color="2E3436" w:themeColor="text1" w:sz="4" w:space="0"/>
        <w:right w:val="single" w:color="2E3436" w:themeColor="text1" w:sz="4" w:space="0"/>
        <w:insideH w:val="single" w:color="2E3436" w:themeColor="text1" w:sz="4" w:space="0"/>
        <w:insideV w:val="single" w:color="2E3436" w:themeColor="text1" w:sz="4" w:space="0"/>
      </w:tblBorders>
      <w:tblLayout w:type="fixed"/>
    </w:tblPr>
  </w:style>
  <w:style w:type="character" w:customStyle="1" w:styleId="10">
    <w:name w:val="Balloon Text Char"/>
    <w:basedOn w:val="7"/>
    <w:link w:val="3"/>
    <w:semiHidden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0"/>
    <w:pPr>
      <w:ind w:left="720"/>
      <w:contextualSpacing/>
    </w:pPr>
  </w:style>
  <w:style w:type="paragraph" w:styleId="12">
    <w:name w:val="No Spacing"/>
    <w:link w:val="17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GB" w:eastAsia="zh-CN" w:bidi="he-IL"/>
    </w:rPr>
  </w:style>
  <w:style w:type="character" w:customStyle="1" w:styleId="13">
    <w:name w:val="Heading 1 Char"/>
    <w:basedOn w:val="7"/>
    <w:link w:val="2"/>
    <w:uiPriority w:val="0"/>
    <w:rPr>
      <w:rFonts w:ascii="Arial Narrow" w:hAnsi="Arial Narrow" w:eastAsia="Times New Roman" w:cs="Arial Narrow"/>
      <w:b/>
      <w:bCs/>
      <w:sz w:val="24"/>
      <w:szCs w:val="24"/>
      <w:lang w:val="en-US" w:eastAsia="en-US" w:bidi="ar-SA"/>
    </w:rPr>
  </w:style>
  <w:style w:type="character" w:customStyle="1" w:styleId="14">
    <w:name w:val="Header Char"/>
    <w:basedOn w:val="7"/>
    <w:link w:val="5"/>
    <w:uiPriority w:val="99"/>
  </w:style>
  <w:style w:type="character" w:customStyle="1" w:styleId="15">
    <w:name w:val="Footer Char"/>
    <w:basedOn w:val="7"/>
    <w:link w:val="4"/>
    <w:uiPriority w:val="99"/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  <w:style w:type="character" w:customStyle="1" w:styleId="17">
    <w:name w:val="No Spacing Char"/>
    <w:link w:val="12"/>
    <w:uiPriority w:val="0"/>
  </w:style>
  <w:style w:type="character" w:styleId="18">
    <w:name w:val="Placeholder Text"/>
    <w:basedOn w:val="7"/>
    <w:semiHidden/>
    <w:uiPriority w:val="99"/>
    <w:rPr>
      <w:color w:val="808080"/>
    </w:rPr>
  </w:style>
  <w:style w:type="table" w:customStyle="1" w:styleId="19">
    <w:name w:val="Grid Table 1 Light Accent 1"/>
    <w:basedOn w:val="8"/>
    <w:uiPriority w:val="46"/>
    <w:pPr>
      <w:spacing w:after="0" w:line="240" w:lineRule="auto"/>
    </w:pPr>
    <w:rPr>
      <w:sz w:val="24"/>
      <w:szCs w:val="24"/>
      <w:lang w:eastAsia="ja-JP" w:bidi="ar-SA"/>
    </w:r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Grid Table 1 Light Accent 5"/>
    <w:basedOn w:val="8"/>
    <w:uiPriority w:val="46"/>
    <w:pPr>
      <w:spacing w:after="0" w:line="240" w:lineRule="auto"/>
    </w:pPr>
    <w:rPr>
      <w:sz w:val="24"/>
      <w:szCs w:val="24"/>
      <w:lang w:eastAsia="ja-JP" w:bidi="ar-SA"/>
    </w:rPr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1">
    <w:name w:val="StudentLegible"/>
    <w:basedOn w:val="1"/>
    <w:uiPriority w:val="0"/>
    <w:pPr>
      <w:spacing w:after="0" w:line="240" w:lineRule="auto"/>
    </w:pPr>
    <w:rPr>
      <w:rFonts w:ascii="Comic Sans MS" w:hAnsi="Comic Sans MS" w:eastAsia="Times" w:cs="Times New Roman"/>
      <w:sz w:val="24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International School of Amsterdam</Company>
  <Pages>2</Pages>
  <Words>515</Words>
  <Characters>2303</Characters>
  <Lines>24</Lines>
  <Paragraphs>6</Paragraphs>
  <TotalTime>0</TotalTime>
  <ScaleCrop>false</ScaleCrop>
  <LinksUpToDate>false</LinksUpToDate>
  <CharactersWithSpaces>2850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2016-03-08T07:46:00Z</dcterms:created>
  <dc:creator>IT Department</dc:creator>
  <cp:lastModifiedBy>apc</cp:lastModifiedBy>
  <cp:lastPrinted>2016-03-07T13:28:00Z</cp:lastPrinted>
  <dcterms:modified xsi:type="dcterms:W3CDTF">2019-03-05T21:06:33Z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0x010100CFF58824DCD74A4D9270264FDB13E9D6</vt:lpwstr>
  </property>
  <property fmtid="{D5CDD505-2E9C-101B-9397-08002B2CF9AE}" pid="3" name="KSOProductBuildVer">
    <vt:lpwstr>1033-10.1.0.6757</vt:lpwstr>
  </property>
</Properties>
</file>